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7A" w:rsidRDefault="00D44291" w:rsidP="00D60E7A">
      <w:pPr>
        <w:jc w:val="center"/>
        <w:rPr>
          <w:rFonts w:ascii="Georgia" w:hAnsi="Georgia" w:cs="Georgia"/>
          <w:b/>
          <w:i/>
          <w:sz w:val="32"/>
          <w:szCs w:val="32"/>
        </w:rPr>
      </w:pPr>
      <w:r>
        <w:rPr>
          <w:rFonts w:ascii="Georgia" w:hAnsi="Georgia" w:cs="Georgia"/>
          <w:b/>
          <w:i/>
          <w:sz w:val="32"/>
          <w:szCs w:val="32"/>
        </w:rPr>
        <w:t xml:space="preserve">November </w:t>
      </w:r>
      <w:r w:rsidR="00E6284C">
        <w:rPr>
          <w:rFonts w:ascii="Georgia" w:hAnsi="Georgia" w:cs="Georgia"/>
          <w:b/>
          <w:i/>
          <w:sz w:val="32"/>
          <w:szCs w:val="32"/>
        </w:rPr>
        <w:t>9</w:t>
      </w:r>
      <w:r>
        <w:rPr>
          <w:rFonts w:ascii="Georgia" w:hAnsi="Georgia" w:cs="Georgia"/>
          <w:b/>
          <w:i/>
          <w:sz w:val="32"/>
          <w:szCs w:val="32"/>
        </w:rPr>
        <w:t>, 2025</w:t>
      </w:r>
    </w:p>
    <w:p w:rsidR="00390D9B" w:rsidRPr="00390D9B" w:rsidRDefault="00390D9B" w:rsidP="00D60E7A">
      <w:pPr>
        <w:jc w:val="center"/>
        <w:rPr>
          <w:rFonts w:ascii="Verdana" w:hAnsi="Verdana"/>
          <w:sz w:val="10"/>
          <w:szCs w:val="10"/>
          <w:lang w:eastAsia="x-none"/>
        </w:rPr>
      </w:pPr>
    </w:p>
    <w:p w:rsidR="00D60E7A" w:rsidRDefault="00390D9B" w:rsidP="00D60E7A">
      <w:pPr>
        <w:jc w:val="center"/>
        <w:rPr>
          <w:rFonts w:ascii="Brush Script MT" w:hAnsi="Brush Script MT" w:cs="Georgia"/>
          <w:b/>
          <w:i/>
          <w:sz w:val="56"/>
          <w:szCs w:val="56"/>
        </w:rPr>
      </w:pPr>
      <w:r w:rsidRPr="00754EB2">
        <w:rPr>
          <w:rFonts w:ascii="Georgia" w:hAnsi="Georgia" w:cs="Georgia"/>
          <w:sz w:val="48"/>
          <w:szCs w:val="48"/>
        </w:rPr>
        <w:t>Welcome</w:t>
      </w:r>
      <w:r w:rsidR="00D60E7A" w:rsidRPr="00754EB2">
        <w:rPr>
          <w:rFonts w:ascii="Georgia" w:hAnsi="Georgia" w:cs="Georgia"/>
          <w:sz w:val="48"/>
          <w:szCs w:val="48"/>
        </w:rPr>
        <w:t xml:space="preserve"> to </w:t>
      </w:r>
      <w:r w:rsidR="00D60E7A" w:rsidRPr="0022592C">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 </w:t>
      </w:r>
    </w:p>
    <w:p w:rsidR="000F53BE" w:rsidRPr="00363C69" w:rsidRDefault="000F53BE" w:rsidP="00D60E7A">
      <w:pPr>
        <w:jc w:val="center"/>
        <w:rPr>
          <w:b/>
          <w:iCs/>
          <w:sz w:val="10"/>
          <w:szCs w:val="10"/>
          <w:u w:val="single"/>
        </w:rPr>
      </w:pPr>
    </w:p>
    <w:p w:rsidR="00D60E7A" w:rsidRDefault="00D44291" w:rsidP="00D60E7A">
      <w:pPr>
        <w:jc w:val="center"/>
        <w:rPr>
          <w:b/>
          <w:iCs/>
          <w:u w:val="single"/>
        </w:rPr>
      </w:pPr>
      <w:r>
        <w:rPr>
          <w:b/>
          <w:iCs/>
          <w:u w:val="single"/>
        </w:rPr>
        <w:t>NOVEMBER</w:t>
      </w:r>
      <w:r w:rsidR="00D60E7A" w:rsidRPr="00723107">
        <w:rPr>
          <w:b/>
          <w:iCs/>
          <w:u w:val="single"/>
        </w:rPr>
        <w:t xml:space="preserve"> </w:t>
      </w:r>
      <w:proofErr w:type="gramStart"/>
      <w:r w:rsidR="00D60E7A" w:rsidRPr="00723107">
        <w:rPr>
          <w:b/>
          <w:iCs/>
          <w:u w:val="single"/>
        </w:rPr>
        <w:t>In</w:t>
      </w:r>
      <w:proofErr w:type="gramEnd"/>
      <w:r w:rsidR="00D60E7A" w:rsidRPr="00723107">
        <w:rPr>
          <w:b/>
          <w:iCs/>
          <w:u w:val="single"/>
        </w:rPr>
        <w:t xml:space="preserve"> the Year of</w:t>
      </w:r>
      <w:r w:rsidR="00D60E7A">
        <w:rPr>
          <w:b/>
          <w:iCs/>
          <w:u w:val="single"/>
        </w:rPr>
        <w:t xml:space="preserve"> </w:t>
      </w:r>
      <w:r w:rsidR="00D60E7A" w:rsidRPr="00723107">
        <w:rPr>
          <w:b/>
          <w:iCs/>
          <w:u w:val="single"/>
        </w:rPr>
        <w:t>Our Lord 202</w:t>
      </w:r>
      <w:r w:rsidR="00D60E7A">
        <w:rPr>
          <w:b/>
          <w:iCs/>
          <w:u w:val="single"/>
        </w:rPr>
        <w:t>5</w:t>
      </w:r>
    </w:p>
    <w:p w:rsidR="00D60E7A" w:rsidRPr="0022592C" w:rsidRDefault="00D60E7A" w:rsidP="00D60E7A">
      <w:pPr>
        <w:jc w:val="center"/>
        <w:rPr>
          <w:b/>
          <w:iCs/>
          <w:sz w:val="14"/>
          <w:szCs w:val="14"/>
          <w:u w:val="single"/>
        </w:rPr>
      </w:pPr>
    </w:p>
    <w:p w:rsidR="00D60E7A" w:rsidRDefault="00D60E7A" w:rsidP="00794D21">
      <w:pPr>
        <w:rPr>
          <w:bCs/>
          <w:iCs/>
        </w:rPr>
      </w:pPr>
      <w:r w:rsidRPr="005229D0">
        <w:rPr>
          <w:b/>
          <w:iCs/>
          <w:u w:val="single"/>
        </w:rPr>
        <w:t>Sunday</w:t>
      </w:r>
      <w:r>
        <w:rPr>
          <w:b/>
          <w:iCs/>
        </w:rPr>
        <w:tab/>
      </w:r>
      <w:r w:rsidR="00C50CB5">
        <w:rPr>
          <w:b/>
          <w:iCs/>
        </w:rPr>
        <w:tab/>
      </w:r>
      <w:r w:rsidRPr="005229D0">
        <w:rPr>
          <w:bCs/>
          <w:iCs/>
        </w:rPr>
        <w:t>10:</w:t>
      </w:r>
      <w:r>
        <w:rPr>
          <w:bCs/>
          <w:iCs/>
        </w:rPr>
        <w:t>30</w:t>
      </w:r>
      <w:r w:rsidRPr="005229D0">
        <w:rPr>
          <w:bCs/>
          <w:iCs/>
        </w:rPr>
        <w:t xml:space="preserve"> </w:t>
      </w:r>
      <w:r>
        <w:rPr>
          <w:bCs/>
          <w:iCs/>
        </w:rPr>
        <w:t xml:space="preserve">- </w:t>
      </w:r>
      <w:r w:rsidRPr="005229D0">
        <w:rPr>
          <w:bCs/>
          <w:iCs/>
        </w:rPr>
        <w:t xml:space="preserve">Worship Service </w:t>
      </w:r>
    </w:p>
    <w:p w:rsidR="00D60E7A" w:rsidRDefault="00D60E7A" w:rsidP="00D60E7A">
      <w:pPr>
        <w:ind w:left="1440" w:firstLine="720"/>
        <w:rPr>
          <w:bCs/>
          <w:i/>
          <w:iCs/>
        </w:rPr>
      </w:pPr>
      <w:r w:rsidRPr="005229D0">
        <w:rPr>
          <w:bCs/>
          <w:i/>
          <w:iCs/>
        </w:rPr>
        <w:t>In Person and on Facebook Live</w:t>
      </w:r>
    </w:p>
    <w:p w:rsidR="00D44291" w:rsidRDefault="00D44291" w:rsidP="00D60E7A">
      <w:pPr>
        <w:ind w:left="1440" w:firstLine="720"/>
        <w:rPr>
          <w:bCs/>
          <w:i/>
          <w:iCs/>
        </w:rPr>
      </w:pPr>
    </w:p>
    <w:p w:rsidR="00D44291" w:rsidRPr="00D44291" w:rsidRDefault="00D44291" w:rsidP="00D60E7A">
      <w:pPr>
        <w:ind w:left="1440" w:firstLine="720"/>
        <w:rPr>
          <w:bCs/>
          <w:iCs/>
        </w:rPr>
      </w:pPr>
      <w:r>
        <w:rPr>
          <w:bCs/>
          <w:iCs/>
        </w:rPr>
        <w:t>6:00 - The Rest of the Sermon</w:t>
      </w:r>
    </w:p>
    <w:p w:rsidR="000F53BE" w:rsidRPr="000F53BE" w:rsidRDefault="000F53BE" w:rsidP="00D60E7A">
      <w:pPr>
        <w:ind w:left="1440" w:firstLine="720"/>
        <w:rPr>
          <w:bCs/>
          <w:i/>
          <w:iCs/>
          <w:sz w:val="16"/>
          <w:szCs w:val="16"/>
        </w:rPr>
      </w:pPr>
    </w:p>
    <w:p w:rsidR="00FD6279" w:rsidRDefault="00BA3FAF" w:rsidP="00FD6279">
      <w:pPr>
        <w:rPr>
          <w:bCs/>
          <w:iCs/>
          <w:sz w:val="22"/>
          <w:szCs w:val="22"/>
        </w:rPr>
      </w:pPr>
      <w:r>
        <w:rPr>
          <w:b/>
          <w:bCs/>
          <w:iCs/>
          <w:u w:val="single"/>
        </w:rPr>
        <w:t>Wednesday</w:t>
      </w:r>
      <w:r w:rsidRPr="00BA3FAF">
        <w:rPr>
          <w:bCs/>
          <w:iCs/>
          <w:sz w:val="22"/>
          <w:szCs w:val="22"/>
        </w:rPr>
        <w:t xml:space="preserve">            </w:t>
      </w:r>
      <w:r>
        <w:rPr>
          <w:bCs/>
          <w:iCs/>
          <w:sz w:val="22"/>
          <w:szCs w:val="22"/>
        </w:rPr>
        <w:t xml:space="preserve"> </w:t>
      </w:r>
      <w:r w:rsidRPr="00BA3FAF">
        <w:rPr>
          <w:bCs/>
          <w:iCs/>
          <w:sz w:val="22"/>
          <w:szCs w:val="22"/>
        </w:rPr>
        <w:t xml:space="preserve">    6:30 - </w:t>
      </w:r>
      <w:r w:rsidR="00CF33E1">
        <w:rPr>
          <w:bCs/>
          <w:iCs/>
          <w:sz w:val="22"/>
          <w:szCs w:val="22"/>
        </w:rPr>
        <w:t>Choir Practice</w:t>
      </w:r>
      <w:r w:rsidR="00083C68">
        <w:rPr>
          <w:bCs/>
          <w:iCs/>
          <w:sz w:val="22"/>
          <w:szCs w:val="22"/>
        </w:rPr>
        <w:t xml:space="preserve"> </w:t>
      </w:r>
      <w:r w:rsidR="00D17F44">
        <w:rPr>
          <w:bCs/>
          <w:iCs/>
          <w:sz w:val="22"/>
          <w:szCs w:val="22"/>
        </w:rPr>
        <w:t>Only</w:t>
      </w:r>
    </w:p>
    <w:p w:rsidR="00B642DB" w:rsidRDefault="00B642DB" w:rsidP="00FD6279">
      <w:pPr>
        <w:rPr>
          <w:bCs/>
          <w:iCs/>
          <w:sz w:val="22"/>
          <w:szCs w:val="22"/>
        </w:rPr>
      </w:pPr>
    </w:p>
    <w:p w:rsidR="00B642DB" w:rsidRDefault="00B642DB" w:rsidP="00FD6279">
      <w:pPr>
        <w:rPr>
          <w:bCs/>
          <w:iCs/>
        </w:rPr>
      </w:pPr>
      <w:r>
        <w:rPr>
          <w:b/>
          <w:bCs/>
          <w:iCs/>
          <w:u w:val="single"/>
        </w:rPr>
        <w:t>Saturday</w:t>
      </w:r>
      <w:r>
        <w:rPr>
          <w:bCs/>
          <w:iCs/>
        </w:rPr>
        <w:t xml:space="preserve"> </w:t>
      </w:r>
      <w:r>
        <w:rPr>
          <w:bCs/>
          <w:iCs/>
        </w:rPr>
        <w:tab/>
      </w:r>
      <w:r>
        <w:rPr>
          <w:bCs/>
          <w:iCs/>
        </w:rPr>
        <w:tab/>
        <w:t>7:30 - Men’s Breakfast at MLC’s</w:t>
      </w:r>
    </w:p>
    <w:p w:rsidR="00B642DB" w:rsidRDefault="00B642DB" w:rsidP="00FD6279">
      <w:pPr>
        <w:rPr>
          <w:bCs/>
          <w:iCs/>
        </w:rPr>
      </w:pPr>
      <w:r>
        <w:rPr>
          <w:bCs/>
          <w:iCs/>
        </w:rPr>
        <w:tab/>
      </w:r>
      <w:r>
        <w:rPr>
          <w:bCs/>
          <w:iCs/>
        </w:rPr>
        <w:tab/>
      </w:r>
      <w:r>
        <w:rPr>
          <w:bCs/>
          <w:iCs/>
        </w:rPr>
        <w:tab/>
      </w:r>
      <w:r w:rsidR="004F70AF">
        <w:rPr>
          <w:bCs/>
          <w:iCs/>
        </w:rPr>
        <w:t>9:3</w:t>
      </w:r>
      <w:r>
        <w:rPr>
          <w:bCs/>
          <w:iCs/>
        </w:rPr>
        <w:t xml:space="preserve">0 - Ladies </w:t>
      </w:r>
      <w:proofErr w:type="gramStart"/>
      <w:r>
        <w:rPr>
          <w:bCs/>
          <w:iCs/>
        </w:rPr>
        <w:t>Breakfast  at</w:t>
      </w:r>
      <w:proofErr w:type="gramEnd"/>
      <w:r>
        <w:rPr>
          <w:bCs/>
          <w:iCs/>
        </w:rPr>
        <w:t xml:space="preserve"> MLC’s</w:t>
      </w:r>
    </w:p>
    <w:p w:rsidR="004F70AF" w:rsidRPr="004F70AF" w:rsidRDefault="004F70AF" w:rsidP="004F70AF">
      <w:pPr>
        <w:jc w:val="center"/>
        <w:rPr>
          <w:b/>
          <w:bCs/>
          <w:iCs/>
        </w:rPr>
      </w:pPr>
      <w:r w:rsidRPr="004F70AF">
        <w:rPr>
          <w:b/>
          <w:bCs/>
          <w:iCs/>
        </w:rPr>
        <w:t>Church Cleaning After Breakfast</w:t>
      </w:r>
    </w:p>
    <w:p w:rsidR="00D44291" w:rsidRDefault="00D44291" w:rsidP="00D1454D">
      <w:pPr>
        <w:pStyle w:val="BODY"/>
        <w:widowControl w:val="0"/>
        <w:spacing w:before="60" w:after="60"/>
        <w:jc w:val="center"/>
        <w:rPr>
          <w:b/>
          <w:noProof/>
          <w:sz w:val="28"/>
          <w:szCs w:val="28"/>
          <w:lang w:val="en-US"/>
        </w:rPr>
      </w:pPr>
      <w:r>
        <w:rPr>
          <w:b/>
          <w:noProof/>
          <w:sz w:val="28"/>
          <w:szCs w:val="28"/>
          <w:lang w:val="en-US"/>
        </w:rPr>
        <w:t>------------------------------------------------</w:t>
      </w:r>
    </w:p>
    <w:p w:rsidR="00D44291" w:rsidRPr="00D44291" w:rsidRDefault="00D44291" w:rsidP="00D44291">
      <w:pPr>
        <w:widowControl w:val="0"/>
        <w:jc w:val="center"/>
        <w:rPr>
          <w:rFonts w:ascii="Verdana" w:hAnsi="Verdana"/>
          <w:b/>
          <w:bCs/>
          <w:i/>
          <w:iCs/>
          <w:color w:val="000000"/>
          <w:kern w:val="28"/>
          <w:sz w:val="16"/>
          <w:szCs w:val="16"/>
          <w14:cntxtAlts/>
        </w:rPr>
      </w:pPr>
    </w:p>
    <w:p w:rsidR="00D44291" w:rsidRPr="00D44291" w:rsidRDefault="00D44291" w:rsidP="00D44291">
      <w:pPr>
        <w:widowControl w:val="0"/>
        <w:jc w:val="center"/>
        <w:rPr>
          <w:rFonts w:ascii="Verdana" w:hAnsi="Verdana"/>
          <w:b/>
          <w:bCs/>
          <w:i/>
          <w:iCs/>
          <w:color w:val="000000"/>
          <w:kern w:val="28"/>
          <w:sz w:val="28"/>
          <w:szCs w:val="28"/>
          <w14:cntxtAlts/>
        </w:rPr>
      </w:pPr>
      <w:r w:rsidRPr="00D44291">
        <w:rPr>
          <w:rFonts w:ascii="Verdana" w:hAnsi="Verdana"/>
          <w:b/>
          <w:bCs/>
          <w:i/>
          <w:iCs/>
          <w:color w:val="000000"/>
          <w:kern w:val="28"/>
          <w:sz w:val="28"/>
          <w:szCs w:val="28"/>
          <w14:cntxtAlts/>
        </w:rPr>
        <w:t>HBC Annual</w:t>
      </w:r>
    </w:p>
    <w:p w:rsidR="00D44291" w:rsidRPr="00D44291" w:rsidRDefault="00D44291" w:rsidP="00D44291">
      <w:pPr>
        <w:widowControl w:val="0"/>
        <w:jc w:val="center"/>
        <w:rPr>
          <w:rFonts w:ascii="Verdana" w:hAnsi="Verdana"/>
          <w:b/>
          <w:bCs/>
          <w:i/>
          <w:iCs/>
          <w:color w:val="000000"/>
          <w:kern w:val="28"/>
          <w:sz w:val="28"/>
          <w:szCs w:val="28"/>
          <w14:cntxtAlts/>
        </w:rPr>
      </w:pPr>
      <w:r w:rsidRPr="00D44291">
        <w:rPr>
          <w:rFonts w:ascii="Verdana" w:hAnsi="Verdana"/>
          <w:b/>
          <w:bCs/>
          <w:i/>
          <w:iCs/>
          <w:color w:val="000000"/>
          <w:kern w:val="28"/>
          <w:sz w:val="28"/>
          <w:szCs w:val="28"/>
          <w14:cntxtAlts/>
        </w:rPr>
        <w:t>Thanksgiving Dinner</w:t>
      </w:r>
    </w:p>
    <w:p w:rsidR="00D44291" w:rsidRPr="00D44291" w:rsidRDefault="00D44291" w:rsidP="00D44291">
      <w:pPr>
        <w:widowControl w:val="0"/>
        <w:jc w:val="center"/>
        <w:rPr>
          <w:rFonts w:ascii="Verdana" w:hAnsi="Verdana"/>
          <w:b/>
          <w:bCs/>
          <w:i/>
          <w:iCs/>
          <w:color w:val="000000"/>
          <w:kern w:val="28"/>
          <w:sz w:val="28"/>
          <w:szCs w:val="28"/>
          <w14:cntxtAlts/>
        </w:rPr>
      </w:pPr>
      <w:r w:rsidRPr="00D44291">
        <w:rPr>
          <w:rFonts w:ascii="Verdana" w:hAnsi="Verdana"/>
          <w:b/>
          <w:bCs/>
          <w:i/>
          <w:iCs/>
          <w:color w:val="000000"/>
          <w:kern w:val="28"/>
          <w:sz w:val="28"/>
          <w:szCs w:val="28"/>
          <w14:cntxtAlts/>
        </w:rPr>
        <w:t>November 23 @ 6 pm</w:t>
      </w:r>
    </w:p>
    <w:p w:rsidR="00D44291" w:rsidRPr="00D44291" w:rsidRDefault="00D44291" w:rsidP="00D44291">
      <w:pPr>
        <w:widowControl w:val="0"/>
        <w:jc w:val="center"/>
        <w:rPr>
          <w:rFonts w:ascii="Verdana" w:hAnsi="Verdana"/>
          <w:b/>
          <w:bCs/>
          <w:i/>
          <w:iCs/>
          <w:color w:val="000000"/>
          <w:kern w:val="28"/>
          <w:sz w:val="16"/>
          <w:szCs w:val="16"/>
          <w14:cntxtAlts/>
        </w:rPr>
      </w:pPr>
      <w:r w:rsidRPr="00D44291">
        <w:rPr>
          <w:rFonts w:ascii="Verdana" w:hAnsi="Verdana"/>
          <w:b/>
          <w:bCs/>
          <w:i/>
          <w:iCs/>
          <w:color w:val="000000"/>
          <w:kern w:val="28"/>
          <w:sz w:val="16"/>
          <w:szCs w:val="16"/>
          <w14:cntxtAlts/>
        </w:rPr>
        <w:t> </w:t>
      </w:r>
    </w:p>
    <w:p w:rsidR="00D44291" w:rsidRPr="00D44291" w:rsidRDefault="00D44291" w:rsidP="00D44291">
      <w:pPr>
        <w:widowControl w:val="0"/>
        <w:jc w:val="center"/>
        <w:rPr>
          <w:rFonts w:ascii="Verdana" w:hAnsi="Verdana"/>
          <w:b/>
          <w:bCs/>
          <w:i/>
          <w:iCs/>
          <w:color w:val="000000"/>
          <w:kern w:val="28"/>
          <w14:cntxtAlts/>
        </w:rPr>
      </w:pPr>
      <w:r w:rsidRPr="00D44291">
        <w:rPr>
          <w:rFonts w:ascii="Verdana" w:hAnsi="Verdana"/>
          <w:b/>
          <w:bCs/>
          <w:i/>
          <w:iCs/>
          <w:color w:val="000000"/>
          <w:kern w:val="28"/>
          <w14:cntxtAlts/>
        </w:rPr>
        <w:t xml:space="preserve">HBC will provide the meats… </w:t>
      </w:r>
    </w:p>
    <w:p w:rsidR="00D44291" w:rsidRPr="00D44291" w:rsidRDefault="00D44291" w:rsidP="00D44291">
      <w:pPr>
        <w:widowControl w:val="0"/>
        <w:jc w:val="center"/>
        <w:rPr>
          <w:rFonts w:ascii="Verdana" w:hAnsi="Verdana"/>
          <w:b/>
          <w:bCs/>
          <w:i/>
          <w:iCs/>
          <w:color w:val="000000"/>
          <w:kern w:val="28"/>
          <w14:cntxtAlts/>
        </w:rPr>
      </w:pPr>
      <w:r w:rsidRPr="00D44291">
        <w:rPr>
          <w:rFonts w:ascii="Verdana" w:hAnsi="Verdana"/>
          <w:b/>
          <w:bCs/>
          <w:i/>
          <w:iCs/>
          <w:color w:val="000000"/>
          <w:kern w:val="28"/>
          <w14:cntxtAlts/>
        </w:rPr>
        <w:t xml:space="preserve">You bring the </w:t>
      </w:r>
      <w:proofErr w:type="spellStart"/>
      <w:r w:rsidRPr="00D44291">
        <w:rPr>
          <w:rFonts w:ascii="Verdana" w:hAnsi="Verdana"/>
          <w:b/>
          <w:bCs/>
          <w:i/>
          <w:iCs/>
          <w:color w:val="000000"/>
          <w:kern w:val="28"/>
          <w14:cntxtAlts/>
        </w:rPr>
        <w:t>fixins</w:t>
      </w:r>
      <w:proofErr w:type="spellEnd"/>
      <w:r w:rsidRPr="00D44291">
        <w:rPr>
          <w:rFonts w:ascii="Verdana" w:hAnsi="Verdana"/>
          <w:b/>
          <w:bCs/>
          <w:i/>
          <w:iCs/>
          <w:color w:val="000000"/>
          <w:kern w:val="28"/>
          <w14:cntxtAlts/>
        </w:rPr>
        <w:t>, the victuals</w:t>
      </w:r>
    </w:p>
    <w:p w:rsidR="00D44291" w:rsidRPr="00D44291" w:rsidRDefault="00D44291" w:rsidP="00D44291">
      <w:pPr>
        <w:widowControl w:val="0"/>
        <w:jc w:val="center"/>
        <w:rPr>
          <w:rFonts w:ascii="Verdana" w:hAnsi="Verdana"/>
          <w:b/>
          <w:bCs/>
          <w:i/>
          <w:iCs/>
          <w:color w:val="000000"/>
          <w:kern w:val="28"/>
          <w14:cntxtAlts/>
        </w:rPr>
      </w:pPr>
      <w:r w:rsidRPr="00D44291">
        <w:rPr>
          <w:rFonts w:ascii="Verdana" w:hAnsi="Verdana"/>
          <w:b/>
          <w:bCs/>
          <w:i/>
          <w:iCs/>
          <w:color w:val="000000"/>
          <w:kern w:val="28"/>
          <w14:cntxtAlts/>
        </w:rPr>
        <w:t>(</w:t>
      </w:r>
      <w:proofErr w:type="gramStart"/>
      <w:r w:rsidRPr="00D44291">
        <w:rPr>
          <w:rFonts w:ascii="Verdana" w:hAnsi="Verdana"/>
          <w:b/>
          <w:bCs/>
          <w:i/>
          <w:iCs/>
          <w:color w:val="000000"/>
          <w:kern w:val="28"/>
          <w14:cntxtAlts/>
        </w:rPr>
        <w:t>veggies</w:t>
      </w:r>
      <w:proofErr w:type="gramEnd"/>
      <w:r w:rsidRPr="00D44291">
        <w:rPr>
          <w:rFonts w:ascii="Verdana" w:hAnsi="Verdana"/>
          <w:b/>
          <w:bCs/>
          <w:i/>
          <w:iCs/>
          <w:color w:val="000000"/>
          <w:kern w:val="28"/>
          <w14:cntxtAlts/>
        </w:rPr>
        <w:t>, salad dish, dessert,)</w:t>
      </w:r>
    </w:p>
    <w:p w:rsidR="00D44291" w:rsidRPr="00D44291" w:rsidRDefault="00D44291" w:rsidP="00D44291">
      <w:pPr>
        <w:widowControl w:val="0"/>
        <w:jc w:val="center"/>
        <w:rPr>
          <w:rFonts w:ascii="Verdana" w:hAnsi="Verdana"/>
          <w:b/>
          <w:bCs/>
          <w:i/>
          <w:iCs/>
          <w:color w:val="000000"/>
          <w:kern w:val="28"/>
          <w:sz w:val="10"/>
          <w:szCs w:val="10"/>
          <w14:cntxtAlts/>
        </w:rPr>
      </w:pPr>
      <w:r w:rsidRPr="00D44291">
        <w:rPr>
          <w:rFonts w:ascii="Verdana" w:hAnsi="Verdana"/>
          <w:b/>
          <w:bCs/>
          <w:i/>
          <w:iCs/>
          <w:color w:val="000000"/>
          <w:kern w:val="28"/>
          <w:sz w:val="10"/>
          <w:szCs w:val="10"/>
          <w14:cntxtAlts/>
        </w:rPr>
        <w:t> </w:t>
      </w:r>
    </w:p>
    <w:p w:rsidR="00D44291" w:rsidRPr="00D44291" w:rsidRDefault="00D44291" w:rsidP="00D44291">
      <w:pPr>
        <w:widowControl w:val="0"/>
        <w:jc w:val="center"/>
        <w:rPr>
          <w:rFonts w:ascii="Verdana" w:hAnsi="Verdana"/>
          <w:b/>
          <w:bCs/>
          <w:i/>
          <w:iCs/>
          <w:color w:val="000000"/>
          <w:kern w:val="28"/>
          <w14:cntxtAlts/>
        </w:rPr>
      </w:pPr>
      <w:r w:rsidRPr="00D44291">
        <w:rPr>
          <w:rFonts w:ascii="Verdana" w:hAnsi="Verdana"/>
          <w:b/>
          <w:bCs/>
          <w:i/>
          <w:iCs/>
          <w:color w:val="000000"/>
          <w:kern w:val="28"/>
          <w14:cntxtAlts/>
        </w:rPr>
        <w:t>FELLOWSHIP &amp; FOOD!!!</w:t>
      </w:r>
    </w:p>
    <w:p w:rsidR="00D44291" w:rsidRPr="001C1BFF" w:rsidRDefault="00D44291" w:rsidP="00D44291">
      <w:pPr>
        <w:widowControl w:val="0"/>
        <w:jc w:val="center"/>
        <w:rPr>
          <w:rFonts w:ascii="Verdana" w:hAnsi="Verdana"/>
          <w:b/>
          <w:bCs/>
          <w:i/>
          <w:iCs/>
          <w:color w:val="000000"/>
          <w:kern w:val="28"/>
          <w:sz w:val="28"/>
          <w:szCs w:val="28"/>
          <w14:cntxtAlts/>
        </w:rPr>
      </w:pPr>
      <w:r w:rsidRPr="00D44291">
        <w:rPr>
          <w:rFonts w:ascii="Verdana" w:hAnsi="Verdana"/>
          <w:b/>
          <w:bCs/>
          <w:i/>
          <w:iCs/>
          <w:color w:val="000000"/>
          <w:kern w:val="28"/>
          <w:sz w:val="28"/>
          <w:szCs w:val="28"/>
          <w14:cntxtAlts/>
        </w:rPr>
        <w:t>Invite someone to attend</w:t>
      </w:r>
    </w:p>
    <w:p w:rsidR="00D44291" w:rsidRPr="001C1BFF" w:rsidRDefault="00D44291" w:rsidP="00D44291">
      <w:pPr>
        <w:widowControl w:val="0"/>
        <w:pBdr>
          <w:bottom w:val="single" w:sz="6" w:space="1" w:color="auto"/>
        </w:pBdr>
        <w:jc w:val="center"/>
        <w:rPr>
          <w:rFonts w:ascii="Verdana" w:hAnsi="Verdana"/>
          <w:b/>
          <w:bCs/>
          <w:i/>
          <w:iCs/>
          <w:color w:val="000000"/>
          <w:kern w:val="28"/>
          <w:sz w:val="16"/>
          <w:szCs w:val="16"/>
          <w14:cntxtAlts/>
        </w:rPr>
      </w:pPr>
    </w:p>
    <w:p w:rsidR="00E60B37" w:rsidRDefault="00E60B37" w:rsidP="00D44291">
      <w:pPr>
        <w:widowControl w:val="0"/>
        <w:jc w:val="center"/>
        <w:rPr>
          <w:rFonts w:ascii="Verdana" w:hAnsi="Verdana"/>
          <w:b/>
          <w:bCs/>
          <w:i/>
          <w:iCs/>
          <w:color w:val="000000"/>
          <w:kern w:val="28"/>
          <w14:cntxtAlts/>
        </w:rPr>
      </w:pPr>
      <w:r>
        <w:rPr>
          <w:noProof/>
        </w:rPr>
        <w:lastRenderedPageBreak/>
        <w:drawing>
          <wp:inline distT="0" distB="0" distL="0" distR="0" wp14:anchorId="58A50441" wp14:editId="4DA10F59">
            <wp:extent cx="3200400" cy="1562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terans logo.jpg"/>
                    <pic:cNvPicPr/>
                  </pic:nvPicPr>
                  <pic:blipFill>
                    <a:blip r:embed="rId6">
                      <a:extLst>
                        <a:ext uri="{28A0092B-C50C-407E-A947-70E740481C1C}">
                          <a14:useLocalDpi xmlns:a14="http://schemas.microsoft.com/office/drawing/2010/main" val="0"/>
                        </a:ext>
                      </a:extLst>
                    </a:blip>
                    <a:stretch>
                      <a:fillRect/>
                    </a:stretch>
                  </pic:blipFill>
                  <pic:spPr>
                    <a:xfrm>
                      <a:off x="0" y="0"/>
                      <a:ext cx="3229001" cy="1576060"/>
                    </a:xfrm>
                    <a:prstGeom prst="rect">
                      <a:avLst/>
                    </a:prstGeom>
                  </pic:spPr>
                </pic:pic>
              </a:graphicData>
            </a:graphic>
          </wp:inline>
        </w:drawing>
      </w:r>
    </w:p>
    <w:p w:rsidR="00155E9B" w:rsidRPr="00E60B37" w:rsidRDefault="00E60B37" w:rsidP="00E60B37">
      <w:pPr>
        <w:jc w:val="both"/>
        <w:rPr>
          <w:rFonts w:ascii="Georgia" w:hAnsi="Georgia" w:cs="Arial"/>
          <w:b/>
          <w:u w:val="single"/>
          <w:lang w:eastAsia="x-none"/>
        </w:rPr>
      </w:pPr>
      <w:r w:rsidRPr="00E60B37">
        <w:rPr>
          <w:rFonts w:ascii="Georgia" w:hAnsi="Georgia" w:cs="Arial"/>
        </w:rPr>
        <w:t>On Veterans Day, we should honor the service and sacrifice of members of our Armed Forces, both past and present, as well as their families. Interestingly,</w:t>
      </w:r>
      <w:r w:rsidR="0060528D">
        <w:rPr>
          <w:rFonts w:ascii="Georgia" w:hAnsi="Georgia" w:cs="Arial"/>
        </w:rPr>
        <w:t xml:space="preserve"> </w:t>
      </w:r>
      <w:r w:rsidR="0060528D" w:rsidRPr="00E60B37">
        <w:rPr>
          <w:rFonts w:ascii="Georgia" w:hAnsi="Georgia" w:cs="Arial"/>
        </w:rPr>
        <w:t>Paul compares the Christ-follower to a soldier in the military, encouraging us to: “</w:t>
      </w:r>
      <w:r w:rsidR="0060528D" w:rsidRPr="00E60B37">
        <w:rPr>
          <w:rFonts w:ascii="Georgia" w:hAnsi="Georgia" w:cs="Arial"/>
          <w:i/>
        </w:rPr>
        <w:t xml:space="preserve">Thou therefore endure hardness, as a good soldier of Jesus Christ. No man that </w:t>
      </w:r>
      <w:proofErr w:type="spellStart"/>
      <w:r w:rsidR="0060528D" w:rsidRPr="00E60B37">
        <w:rPr>
          <w:rFonts w:ascii="Georgia" w:hAnsi="Georgia" w:cs="Arial"/>
          <w:i/>
        </w:rPr>
        <w:t>warreth</w:t>
      </w:r>
      <w:proofErr w:type="spellEnd"/>
      <w:r w:rsidR="0060528D" w:rsidRPr="00E60B37">
        <w:rPr>
          <w:rFonts w:ascii="Georgia" w:hAnsi="Georgia" w:cs="Arial"/>
          <w:i/>
        </w:rPr>
        <w:t xml:space="preserve"> </w:t>
      </w:r>
      <w:proofErr w:type="spellStart"/>
      <w:r w:rsidR="0060528D" w:rsidRPr="00E60B37">
        <w:rPr>
          <w:rFonts w:ascii="Georgia" w:hAnsi="Georgia" w:cs="Arial"/>
          <w:i/>
        </w:rPr>
        <w:t>entangleth</w:t>
      </w:r>
      <w:proofErr w:type="spellEnd"/>
      <w:r w:rsidR="0060528D" w:rsidRPr="00E60B37">
        <w:rPr>
          <w:rFonts w:ascii="Georgia" w:hAnsi="Georgia" w:cs="Arial"/>
          <w:i/>
        </w:rPr>
        <w:t xml:space="preserve"> himself with the affairs of this life; that he may please him who hath chosen him to be a soldier.” (II Timothy 2:3-4</w:t>
      </w:r>
      <w:r w:rsidR="0060528D" w:rsidRPr="00E60B37">
        <w:rPr>
          <w:rFonts w:ascii="Georgia" w:hAnsi="Georgia" w:cs="Arial"/>
        </w:rPr>
        <w:t xml:space="preserve">).  </w:t>
      </w:r>
      <w:r w:rsidRPr="00E60B37">
        <w:rPr>
          <w:rFonts w:ascii="Georgia" w:hAnsi="Georgia" w:cs="Arial"/>
        </w:rPr>
        <w:t xml:space="preserve"> Being a good soldier requires discipline and sacrifice. That is certainly true in our Armed Forces, whom we honor on Veterans Day. As Americans, we owe our freedom to God who gave it and to the members of the United States military who guard and protect it. The cost of maintaining our freedom is great. The fight for freedom is never over. We must fight to win it, and then we must fight to keep it. Just survey our rich history and heritage of military service. From the Minute Men who were out-manned and out-gunned by the British in Lexington and Concord, to General Washington and his ill clad men enduring the harsh winter at Valley Forge, to the rocket’s red glare over Fort McHenry in the War of 1812, to the blood soaked fields around Gettysburg where brother fought against brother, to the Doughboys in the trenches facing sniper fire and mustard gas in WWI, to the scores of Sailors who died at Pearl Harbor, to the Soldiers who stormed the beaches of Normandy, to the Airmen who flew bombing raids over Tokyo, to the Marines who fought on the shores of Iwo Jima, on the frigid hills of Korea, the jungles of Vietnam, the deserts of Iraq, and the rugged mountains of Afghanistan —these Patriots secured our liberty at a high price. They deserve our gratitude and respect.</w:t>
      </w:r>
      <w:bookmarkStart w:id="0" w:name="_GoBack"/>
      <w:bookmarkEnd w:id="0"/>
    </w:p>
    <w:sectPr w:rsidR="00155E9B" w:rsidRPr="00E60B37" w:rsidSect="009C4F3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20914"/>
    <w:multiLevelType w:val="multilevel"/>
    <w:tmpl w:val="D69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7E1384"/>
    <w:multiLevelType w:val="hybridMultilevel"/>
    <w:tmpl w:val="D594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6B0499"/>
    <w:multiLevelType w:val="hybridMultilevel"/>
    <w:tmpl w:val="3FDE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3">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71F42B9"/>
    <w:multiLevelType w:val="hybridMultilevel"/>
    <w:tmpl w:val="19CAC6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4"/>
  </w:num>
  <w:num w:numId="3">
    <w:abstractNumId w:val="3"/>
  </w:num>
  <w:num w:numId="4">
    <w:abstractNumId w:val="21"/>
  </w:num>
  <w:num w:numId="5">
    <w:abstractNumId w:val="12"/>
  </w:num>
  <w:num w:numId="6">
    <w:abstractNumId w:val="16"/>
  </w:num>
  <w:num w:numId="7">
    <w:abstractNumId w:val="20"/>
  </w:num>
  <w:num w:numId="8">
    <w:abstractNumId w:val="8"/>
  </w:num>
  <w:num w:numId="9">
    <w:abstractNumId w:val="17"/>
  </w:num>
  <w:num w:numId="10">
    <w:abstractNumId w:val="13"/>
  </w:num>
  <w:num w:numId="11">
    <w:abstractNumId w:val="9"/>
  </w:num>
  <w:num w:numId="12">
    <w:abstractNumId w:val="2"/>
  </w:num>
  <w:num w:numId="13">
    <w:abstractNumId w:val="5"/>
  </w:num>
  <w:num w:numId="14">
    <w:abstractNumId w:val="15"/>
  </w:num>
  <w:num w:numId="15">
    <w:abstractNumId w:val="19"/>
  </w:num>
  <w:num w:numId="16">
    <w:abstractNumId w:val="0"/>
  </w:num>
  <w:num w:numId="17">
    <w:abstractNumId w:val="10"/>
  </w:num>
  <w:num w:numId="18">
    <w:abstractNumId w:val="4"/>
  </w:num>
  <w:num w:numId="19">
    <w:abstractNumId w:val="1"/>
  </w:num>
  <w:num w:numId="20">
    <w:abstractNumId w:val="7"/>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D3D"/>
    <w:rsid w:val="000525BC"/>
    <w:rsid w:val="000525DB"/>
    <w:rsid w:val="0005587E"/>
    <w:rsid w:val="0007046B"/>
    <w:rsid w:val="00071E78"/>
    <w:rsid w:val="000818CB"/>
    <w:rsid w:val="00083C68"/>
    <w:rsid w:val="00087635"/>
    <w:rsid w:val="00093B0B"/>
    <w:rsid w:val="00097870"/>
    <w:rsid w:val="000A2C79"/>
    <w:rsid w:val="000A67DD"/>
    <w:rsid w:val="000B0AD5"/>
    <w:rsid w:val="000B15A9"/>
    <w:rsid w:val="000B7730"/>
    <w:rsid w:val="000C1B3A"/>
    <w:rsid w:val="000D0D5A"/>
    <w:rsid w:val="000D3321"/>
    <w:rsid w:val="000D6A84"/>
    <w:rsid w:val="000E26F6"/>
    <w:rsid w:val="000E2D3E"/>
    <w:rsid w:val="000E3B56"/>
    <w:rsid w:val="000E532E"/>
    <w:rsid w:val="000E5755"/>
    <w:rsid w:val="000F43E5"/>
    <w:rsid w:val="000F53BE"/>
    <w:rsid w:val="001001DC"/>
    <w:rsid w:val="0010710E"/>
    <w:rsid w:val="0010795C"/>
    <w:rsid w:val="00110794"/>
    <w:rsid w:val="0011218B"/>
    <w:rsid w:val="00115E3B"/>
    <w:rsid w:val="0011663F"/>
    <w:rsid w:val="0011684C"/>
    <w:rsid w:val="0012631F"/>
    <w:rsid w:val="00136D1C"/>
    <w:rsid w:val="001370E9"/>
    <w:rsid w:val="00155E9B"/>
    <w:rsid w:val="00163C0B"/>
    <w:rsid w:val="00175C3B"/>
    <w:rsid w:val="00184ECD"/>
    <w:rsid w:val="00191C38"/>
    <w:rsid w:val="001A244C"/>
    <w:rsid w:val="001A5323"/>
    <w:rsid w:val="001A58BB"/>
    <w:rsid w:val="001A6BB9"/>
    <w:rsid w:val="001A7C6A"/>
    <w:rsid w:val="001C1BFF"/>
    <w:rsid w:val="001D045C"/>
    <w:rsid w:val="001D4C6B"/>
    <w:rsid w:val="001D5B3F"/>
    <w:rsid w:val="001E3E9A"/>
    <w:rsid w:val="001F0F1C"/>
    <w:rsid w:val="001F6507"/>
    <w:rsid w:val="00204150"/>
    <w:rsid w:val="00205EF3"/>
    <w:rsid w:val="00210884"/>
    <w:rsid w:val="00210A41"/>
    <w:rsid w:val="00224736"/>
    <w:rsid w:val="0022592C"/>
    <w:rsid w:val="00226810"/>
    <w:rsid w:val="00227AB5"/>
    <w:rsid w:val="0023038F"/>
    <w:rsid w:val="00237897"/>
    <w:rsid w:val="0025159B"/>
    <w:rsid w:val="00256E08"/>
    <w:rsid w:val="002623FA"/>
    <w:rsid w:val="00290F47"/>
    <w:rsid w:val="002939EA"/>
    <w:rsid w:val="002B0BBC"/>
    <w:rsid w:val="002B27A8"/>
    <w:rsid w:val="002B5133"/>
    <w:rsid w:val="002D6142"/>
    <w:rsid w:val="002E26CE"/>
    <w:rsid w:val="002E32AA"/>
    <w:rsid w:val="002F7A41"/>
    <w:rsid w:val="003010D1"/>
    <w:rsid w:val="00302219"/>
    <w:rsid w:val="003071D3"/>
    <w:rsid w:val="00310733"/>
    <w:rsid w:val="00316B4A"/>
    <w:rsid w:val="0032696F"/>
    <w:rsid w:val="00327801"/>
    <w:rsid w:val="003337E8"/>
    <w:rsid w:val="00333B6B"/>
    <w:rsid w:val="00345B84"/>
    <w:rsid w:val="003478C1"/>
    <w:rsid w:val="00353D3F"/>
    <w:rsid w:val="00356984"/>
    <w:rsid w:val="0036102D"/>
    <w:rsid w:val="00363C69"/>
    <w:rsid w:val="00370D7C"/>
    <w:rsid w:val="003741FF"/>
    <w:rsid w:val="00382728"/>
    <w:rsid w:val="0038294F"/>
    <w:rsid w:val="00382ECD"/>
    <w:rsid w:val="0038317E"/>
    <w:rsid w:val="00384961"/>
    <w:rsid w:val="003857C9"/>
    <w:rsid w:val="00387BFC"/>
    <w:rsid w:val="00390D9B"/>
    <w:rsid w:val="0039110E"/>
    <w:rsid w:val="00397B11"/>
    <w:rsid w:val="003A2FAE"/>
    <w:rsid w:val="003A6A0E"/>
    <w:rsid w:val="003C0C36"/>
    <w:rsid w:val="003D2B0C"/>
    <w:rsid w:val="003D6C28"/>
    <w:rsid w:val="003D6F74"/>
    <w:rsid w:val="003E2804"/>
    <w:rsid w:val="003E3A1D"/>
    <w:rsid w:val="003F33C8"/>
    <w:rsid w:val="003F663E"/>
    <w:rsid w:val="003F6EB3"/>
    <w:rsid w:val="0041539F"/>
    <w:rsid w:val="0042283A"/>
    <w:rsid w:val="00422D4C"/>
    <w:rsid w:val="00424940"/>
    <w:rsid w:val="00427C3B"/>
    <w:rsid w:val="00431726"/>
    <w:rsid w:val="00431934"/>
    <w:rsid w:val="0043330A"/>
    <w:rsid w:val="004342DC"/>
    <w:rsid w:val="00434460"/>
    <w:rsid w:val="00435EE2"/>
    <w:rsid w:val="0044218C"/>
    <w:rsid w:val="00443914"/>
    <w:rsid w:val="00450435"/>
    <w:rsid w:val="00453251"/>
    <w:rsid w:val="0046175B"/>
    <w:rsid w:val="00467E8C"/>
    <w:rsid w:val="0047042C"/>
    <w:rsid w:val="00472F0F"/>
    <w:rsid w:val="00481ACD"/>
    <w:rsid w:val="0048750C"/>
    <w:rsid w:val="00494F3B"/>
    <w:rsid w:val="004A1657"/>
    <w:rsid w:val="004A76E9"/>
    <w:rsid w:val="004D670F"/>
    <w:rsid w:val="004E5EFF"/>
    <w:rsid w:val="004F529A"/>
    <w:rsid w:val="004F70AF"/>
    <w:rsid w:val="00500EDE"/>
    <w:rsid w:val="00501B33"/>
    <w:rsid w:val="00503FE9"/>
    <w:rsid w:val="0051155B"/>
    <w:rsid w:val="00520BC3"/>
    <w:rsid w:val="005229D0"/>
    <w:rsid w:val="00540B97"/>
    <w:rsid w:val="00542223"/>
    <w:rsid w:val="00555505"/>
    <w:rsid w:val="00560CEF"/>
    <w:rsid w:val="00561027"/>
    <w:rsid w:val="00561F17"/>
    <w:rsid w:val="005704BF"/>
    <w:rsid w:val="00571373"/>
    <w:rsid w:val="00572661"/>
    <w:rsid w:val="00573476"/>
    <w:rsid w:val="005736B9"/>
    <w:rsid w:val="005738D7"/>
    <w:rsid w:val="00576F70"/>
    <w:rsid w:val="00583920"/>
    <w:rsid w:val="00590978"/>
    <w:rsid w:val="00590A7B"/>
    <w:rsid w:val="00591381"/>
    <w:rsid w:val="00593CD7"/>
    <w:rsid w:val="005967DF"/>
    <w:rsid w:val="005971E0"/>
    <w:rsid w:val="0059736A"/>
    <w:rsid w:val="005A4479"/>
    <w:rsid w:val="005B3D8F"/>
    <w:rsid w:val="005B7F5D"/>
    <w:rsid w:val="005C15C9"/>
    <w:rsid w:val="005C1720"/>
    <w:rsid w:val="005C6AD9"/>
    <w:rsid w:val="005C7645"/>
    <w:rsid w:val="005D3144"/>
    <w:rsid w:val="005D3C6C"/>
    <w:rsid w:val="005D50A6"/>
    <w:rsid w:val="005E0BF6"/>
    <w:rsid w:val="005E7046"/>
    <w:rsid w:val="005E74A4"/>
    <w:rsid w:val="005E7A8D"/>
    <w:rsid w:val="005F35F4"/>
    <w:rsid w:val="005F3DC0"/>
    <w:rsid w:val="005F44EC"/>
    <w:rsid w:val="005F5434"/>
    <w:rsid w:val="005F5DDC"/>
    <w:rsid w:val="005F69F2"/>
    <w:rsid w:val="006002BA"/>
    <w:rsid w:val="0060528D"/>
    <w:rsid w:val="006104CE"/>
    <w:rsid w:val="0061627F"/>
    <w:rsid w:val="00623C6A"/>
    <w:rsid w:val="00633072"/>
    <w:rsid w:val="00634E8A"/>
    <w:rsid w:val="00634F6B"/>
    <w:rsid w:val="00652854"/>
    <w:rsid w:val="00660314"/>
    <w:rsid w:val="006667AE"/>
    <w:rsid w:val="00671B4D"/>
    <w:rsid w:val="006727E7"/>
    <w:rsid w:val="006736D8"/>
    <w:rsid w:val="00685E55"/>
    <w:rsid w:val="006872D2"/>
    <w:rsid w:val="00694EDB"/>
    <w:rsid w:val="00694F80"/>
    <w:rsid w:val="00696D19"/>
    <w:rsid w:val="006A6142"/>
    <w:rsid w:val="006A6628"/>
    <w:rsid w:val="006A73A3"/>
    <w:rsid w:val="006B4577"/>
    <w:rsid w:val="006B5801"/>
    <w:rsid w:val="006C0567"/>
    <w:rsid w:val="006C461B"/>
    <w:rsid w:val="006C69C6"/>
    <w:rsid w:val="006D14EF"/>
    <w:rsid w:val="006F6F38"/>
    <w:rsid w:val="00702426"/>
    <w:rsid w:val="0070321B"/>
    <w:rsid w:val="00713BED"/>
    <w:rsid w:val="0072048D"/>
    <w:rsid w:val="00721192"/>
    <w:rsid w:val="007226AF"/>
    <w:rsid w:val="00723107"/>
    <w:rsid w:val="007303CD"/>
    <w:rsid w:val="007314D1"/>
    <w:rsid w:val="00732745"/>
    <w:rsid w:val="0073667C"/>
    <w:rsid w:val="0074504B"/>
    <w:rsid w:val="00750975"/>
    <w:rsid w:val="007509E0"/>
    <w:rsid w:val="00752685"/>
    <w:rsid w:val="00754EB2"/>
    <w:rsid w:val="00755883"/>
    <w:rsid w:val="007614B5"/>
    <w:rsid w:val="00771D55"/>
    <w:rsid w:val="00773FE7"/>
    <w:rsid w:val="0077582E"/>
    <w:rsid w:val="00777B6F"/>
    <w:rsid w:val="00781692"/>
    <w:rsid w:val="007920E4"/>
    <w:rsid w:val="0079491C"/>
    <w:rsid w:val="00794D21"/>
    <w:rsid w:val="00796A31"/>
    <w:rsid w:val="007B450E"/>
    <w:rsid w:val="007B5679"/>
    <w:rsid w:val="007B5C71"/>
    <w:rsid w:val="007C1A2E"/>
    <w:rsid w:val="007C4766"/>
    <w:rsid w:val="007C651D"/>
    <w:rsid w:val="007D0056"/>
    <w:rsid w:val="007D5BE5"/>
    <w:rsid w:val="007D7BB2"/>
    <w:rsid w:val="007E5AF1"/>
    <w:rsid w:val="008028D4"/>
    <w:rsid w:val="008043C7"/>
    <w:rsid w:val="00821758"/>
    <w:rsid w:val="00823410"/>
    <w:rsid w:val="0082794E"/>
    <w:rsid w:val="008348B2"/>
    <w:rsid w:val="00834D25"/>
    <w:rsid w:val="008368EB"/>
    <w:rsid w:val="00841076"/>
    <w:rsid w:val="0084185D"/>
    <w:rsid w:val="00843C72"/>
    <w:rsid w:val="0085111A"/>
    <w:rsid w:val="008609EA"/>
    <w:rsid w:val="00873A6B"/>
    <w:rsid w:val="00875466"/>
    <w:rsid w:val="00876586"/>
    <w:rsid w:val="00881356"/>
    <w:rsid w:val="0088172C"/>
    <w:rsid w:val="00883D5E"/>
    <w:rsid w:val="00884290"/>
    <w:rsid w:val="00886016"/>
    <w:rsid w:val="00894627"/>
    <w:rsid w:val="00895215"/>
    <w:rsid w:val="008A02C4"/>
    <w:rsid w:val="008A4D57"/>
    <w:rsid w:val="008C477B"/>
    <w:rsid w:val="008C551A"/>
    <w:rsid w:val="008D6C8A"/>
    <w:rsid w:val="008E24FD"/>
    <w:rsid w:val="008E34D0"/>
    <w:rsid w:val="008F3814"/>
    <w:rsid w:val="008F5362"/>
    <w:rsid w:val="008F5808"/>
    <w:rsid w:val="00906091"/>
    <w:rsid w:val="00913058"/>
    <w:rsid w:val="009167E9"/>
    <w:rsid w:val="00921A65"/>
    <w:rsid w:val="00922803"/>
    <w:rsid w:val="00923645"/>
    <w:rsid w:val="00923C19"/>
    <w:rsid w:val="00923F43"/>
    <w:rsid w:val="00930B4D"/>
    <w:rsid w:val="00947EBB"/>
    <w:rsid w:val="00950289"/>
    <w:rsid w:val="00950823"/>
    <w:rsid w:val="009543F9"/>
    <w:rsid w:val="00957C89"/>
    <w:rsid w:val="00963E54"/>
    <w:rsid w:val="00964E0D"/>
    <w:rsid w:val="00965A38"/>
    <w:rsid w:val="00975924"/>
    <w:rsid w:val="00993E76"/>
    <w:rsid w:val="009A43C3"/>
    <w:rsid w:val="009A5045"/>
    <w:rsid w:val="009A5FAD"/>
    <w:rsid w:val="009A64F5"/>
    <w:rsid w:val="009B265F"/>
    <w:rsid w:val="009C2A36"/>
    <w:rsid w:val="009D7628"/>
    <w:rsid w:val="009E43BC"/>
    <w:rsid w:val="009E70F7"/>
    <w:rsid w:val="009F577B"/>
    <w:rsid w:val="009F7297"/>
    <w:rsid w:val="00A07FED"/>
    <w:rsid w:val="00A13F8E"/>
    <w:rsid w:val="00A17948"/>
    <w:rsid w:val="00A17DF8"/>
    <w:rsid w:val="00A21766"/>
    <w:rsid w:val="00A24114"/>
    <w:rsid w:val="00A25086"/>
    <w:rsid w:val="00A2547E"/>
    <w:rsid w:val="00A25946"/>
    <w:rsid w:val="00A27A18"/>
    <w:rsid w:val="00A303FE"/>
    <w:rsid w:val="00A31E7C"/>
    <w:rsid w:val="00A33B66"/>
    <w:rsid w:val="00A3762C"/>
    <w:rsid w:val="00A410E3"/>
    <w:rsid w:val="00A4538B"/>
    <w:rsid w:val="00A515BD"/>
    <w:rsid w:val="00A529B9"/>
    <w:rsid w:val="00A575D1"/>
    <w:rsid w:val="00A96AEE"/>
    <w:rsid w:val="00AA0143"/>
    <w:rsid w:val="00AA1D52"/>
    <w:rsid w:val="00AC325E"/>
    <w:rsid w:val="00AC3AED"/>
    <w:rsid w:val="00AC4C61"/>
    <w:rsid w:val="00AC7039"/>
    <w:rsid w:val="00AC7C2E"/>
    <w:rsid w:val="00AD4BCA"/>
    <w:rsid w:val="00AD5197"/>
    <w:rsid w:val="00AD7A29"/>
    <w:rsid w:val="00AE5C7B"/>
    <w:rsid w:val="00AE61EB"/>
    <w:rsid w:val="00AF009C"/>
    <w:rsid w:val="00AF7FA8"/>
    <w:rsid w:val="00B006D6"/>
    <w:rsid w:val="00B01050"/>
    <w:rsid w:val="00B074F6"/>
    <w:rsid w:val="00B0780A"/>
    <w:rsid w:val="00B10D25"/>
    <w:rsid w:val="00B1226E"/>
    <w:rsid w:val="00B15040"/>
    <w:rsid w:val="00B17C22"/>
    <w:rsid w:val="00B30DEA"/>
    <w:rsid w:val="00B43EB8"/>
    <w:rsid w:val="00B519AC"/>
    <w:rsid w:val="00B52883"/>
    <w:rsid w:val="00B6109F"/>
    <w:rsid w:val="00B63BF9"/>
    <w:rsid w:val="00B642DB"/>
    <w:rsid w:val="00B71B87"/>
    <w:rsid w:val="00B74AC1"/>
    <w:rsid w:val="00B77666"/>
    <w:rsid w:val="00B86588"/>
    <w:rsid w:val="00BA090D"/>
    <w:rsid w:val="00BA3FAF"/>
    <w:rsid w:val="00BA42B0"/>
    <w:rsid w:val="00BC0A8D"/>
    <w:rsid w:val="00BE04A2"/>
    <w:rsid w:val="00BE0B4D"/>
    <w:rsid w:val="00BE3B04"/>
    <w:rsid w:val="00BE54DB"/>
    <w:rsid w:val="00BF0791"/>
    <w:rsid w:val="00BF2D48"/>
    <w:rsid w:val="00C07F92"/>
    <w:rsid w:val="00C13EF2"/>
    <w:rsid w:val="00C20D19"/>
    <w:rsid w:val="00C2562E"/>
    <w:rsid w:val="00C342C9"/>
    <w:rsid w:val="00C41313"/>
    <w:rsid w:val="00C50CB5"/>
    <w:rsid w:val="00C54E07"/>
    <w:rsid w:val="00C574E5"/>
    <w:rsid w:val="00C70764"/>
    <w:rsid w:val="00C733BC"/>
    <w:rsid w:val="00C73CEC"/>
    <w:rsid w:val="00C750A9"/>
    <w:rsid w:val="00C949BB"/>
    <w:rsid w:val="00CA436B"/>
    <w:rsid w:val="00CA5D50"/>
    <w:rsid w:val="00CC1220"/>
    <w:rsid w:val="00CC1B8B"/>
    <w:rsid w:val="00CC600C"/>
    <w:rsid w:val="00CD1A9E"/>
    <w:rsid w:val="00CD50FC"/>
    <w:rsid w:val="00CF30B5"/>
    <w:rsid w:val="00CF33E1"/>
    <w:rsid w:val="00D04F10"/>
    <w:rsid w:val="00D1454D"/>
    <w:rsid w:val="00D1621E"/>
    <w:rsid w:val="00D17F44"/>
    <w:rsid w:val="00D20A9C"/>
    <w:rsid w:val="00D2579B"/>
    <w:rsid w:val="00D34722"/>
    <w:rsid w:val="00D420BE"/>
    <w:rsid w:val="00D4346D"/>
    <w:rsid w:val="00D44291"/>
    <w:rsid w:val="00D53B9F"/>
    <w:rsid w:val="00D56FA6"/>
    <w:rsid w:val="00D60E7A"/>
    <w:rsid w:val="00D61EE7"/>
    <w:rsid w:val="00D631C6"/>
    <w:rsid w:val="00D81567"/>
    <w:rsid w:val="00D8241E"/>
    <w:rsid w:val="00D828FD"/>
    <w:rsid w:val="00D904F0"/>
    <w:rsid w:val="00D9233B"/>
    <w:rsid w:val="00D924C5"/>
    <w:rsid w:val="00D97887"/>
    <w:rsid w:val="00DA19BF"/>
    <w:rsid w:val="00DA1A91"/>
    <w:rsid w:val="00DA4C96"/>
    <w:rsid w:val="00DA589E"/>
    <w:rsid w:val="00DA65EF"/>
    <w:rsid w:val="00DA6E9D"/>
    <w:rsid w:val="00DB1D06"/>
    <w:rsid w:val="00DB5023"/>
    <w:rsid w:val="00DD52F7"/>
    <w:rsid w:val="00DD7AE8"/>
    <w:rsid w:val="00DE1354"/>
    <w:rsid w:val="00DE590C"/>
    <w:rsid w:val="00DE5D08"/>
    <w:rsid w:val="00DE5D7E"/>
    <w:rsid w:val="00DF2FE8"/>
    <w:rsid w:val="00DF446E"/>
    <w:rsid w:val="00DF474B"/>
    <w:rsid w:val="00E10FB9"/>
    <w:rsid w:val="00E20E7B"/>
    <w:rsid w:val="00E26132"/>
    <w:rsid w:val="00E32E8E"/>
    <w:rsid w:val="00E41917"/>
    <w:rsid w:val="00E41C55"/>
    <w:rsid w:val="00E41FFA"/>
    <w:rsid w:val="00E44595"/>
    <w:rsid w:val="00E54F2D"/>
    <w:rsid w:val="00E57250"/>
    <w:rsid w:val="00E60B37"/>
    <w:rsid w:val="00E6284C"/>
    <w:rsid w:val="00E66471"/>
    <w:rsid w:val="00E82AEF"/>
    <w:rsid w:val="00E84A65"/>
    <w:rsid w:val="00E877BD"/>
    <w:rsid w:val="00E937BC"/>
    <w:rsid w:val="00E97F49"/>
    <w:rsid w:val="00EB328A"/>
    <w:rsid w:val="00EB4D04"/>
    <w:rsid w:val="00EC6F9B"/>
    <w:rsid w:val="00ED15AD"/>
    <w:rsid w:val="00ED19A3"/>
    <w:rsid w:val="00ED2595"/>
    <w:rsid w:val="00ED5CB1"/>
    <w:rsid w:val="00EE1427"/>
    <w:rsid w:val="00F02D45"/>
    <w:rsid w:val="00F12D47"/>
    <w:rsid w:val="00F13836"/>
    <w:rsid w:val="00F21724"/>
    <w:rsid w:val="00F21D8D"/>
    <w:rsid w:val="00F27D85"/>
    <w:rsid w:val="00F27FC1"/>
    <w:rsid w:val="00F34D78"/>
    <w:rsid w:val="00F40885"/>
    <w:rsid w:val="00F617A9"/>
    <w:rsid w:val="00F6497B"/>
    <w:rsid w:val="00F83613"/>
    <w:rsid w:val="00F913B6"/>
    <w:rsid w:val="00FC409C"/>
    <w:rsid w:val="00FC7C75"/>
    <w:rsid w:val="00FD10F9"/>
    <w:rsid w:val="00FD6279"/>
    <w:rsid w:val="00FE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
      <w:bodyDiv w:val="1"/>
      <w:marLeft w:val="0"/>
      <w:marRight w:val="0"/>
      <w:marTop w:val="0"/>
      <w:marBottom w:val="0"/>
      <w:divBdr>
        <w:top w:val="none" w:sz="0" w:space="0" w:color="auto"/>
        <w:left w:val="none" w:sz="0" w:space="0" w:color="auto"/>
        <w:bottom w:val="none" w:sz="0" w:space="0" w:color="auto"/>
        <w:right w:val="none" w:sz="0" w:space="0" w:color="auto"/>
      </w:divBdr>
      <w:divsChild>
        <w:div w:id="633406815">
          <w:marLeft w:val="0"/>
          <w:marRight w:val="0"/>
          <w:marTop w:val="0"/>
          <w:marBottom w:val="0"/>
          <w:divBdr>
            <w:top w:val="none" w:sz="0" w:space="0" w:color="auto"/>
            <w:left w:val="none" w:sz="0" w:space="0" w:color="auto"/>
            <w:bottom w:val="none" w:sz="0" w:space="0" w:color="auto"/>
            <w:right w:val="none" w:sz="0" w:space="0" w:color="auto"/>
          </w:divBdr>
        </w:div>
        <w:div w:id="71242837">
          <w:marLeft w:val="0"/>
          <w:marRight w:val="0"/>
          <w:marTop w:val="150"/>
          <w:marBottom w:val="0"/>
          <w:divBdr>
            <w:top w:val="none" w:sz="0" w:space="0" w:color="auto"/>
            <w:left w:val="none" w:sz="0" w:space="0" w:color="auto"/>
            <w:bottom w:val="none" w:sz="0" w:space="0" w:color="auto"/>
            <w:right w:val="none" w:sz="0" w:space="0" w:color="auto"/>
          </w:divBdr>
        </w:div>
      </w:divsChild>
    </w:div>
    <w:div w:id="297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488">
          <w:marLeft w:val="0"/>
          <w:marRight w:val="0"/>
          <w:marTop w:val="0"/>
          <w:marBottom w:val="0"/>
          <w:divBdr>
            <w:top w:val="none" w:sz="0" w:space="0" w:color="auto"/>
            <w:left w:val="none" w:sz="0" w:space="0" w:color="auto"/>
            <w:bottom w:val="none" w:sz="0" w:space="0" w:color="auto"/>
            <w:right w:val="none" w:sz="0" w:space="0" w:color="auto"/>
          </w:divBdr>
        </w:div>
        <w:div w:id="1287203880">
          <w:marLeft w:val="0"/>
          <w:marRight w:val="0"/>
          <w:marTop w:val="150"/>
          <w:marBottom w:val="0"/>
          <w:divBdr>
            <w:top w:val="none" w:sz="0" w:space="0" w:color="auto"/>
            <w:left w:val="none" w:sz="0" w:space="0" w:color="auto"/>
            <w:bottom w:val="none" w:sz="0" w:space="0" w:color="auto"/>
            <w:right w:val="none" w:sz="0" w:space="0" w:color="auto"/>
          </w:divBdr>
        </w:div>
      </w:divsChild>
    </w:div>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09956320">
      <w:bodyDiv w:val="1"/>
      <w:marLeft w:val="0"/>
      <w:marRight w:val="0"/>
      <w:marTop w:val="0"/>
      <w:marBottom w:val="0"/>
      <w:divBdr>
        <w:top w:val="none" w:sz="0" w:space="0" w:color="auto"/>
        <w:left w:val="none" w:sz="0" w:space="0" w:color="auto"/>
        <w:bottom w:val="none" w:sz="0" w:space="0" w:color="auto"/>
        <w:right w:val="none" w:sz="0" w:space="0" w:color="auto"/>
      </w:divBdr>
      <w:divsChild>
        <w:div w:id="1055198407">
          <w:marLeft w:val="-420"/>
          <w:marRight w:val="0"/>
          <w:marTop w:val="0"/>
          <w:marBottom w:val="0"/>
          <w:divBdr>
            <w:top w:val="none" w:sz="0" w:space="0" w:color="auto"/>
            <w:left w:val="none" w:sz="0" w:space="0" w:color="auto"/>
            <w:bottom w:val="none" w:sz="0" w:space="0" w:color="auto"/>
            <w:right w:val="none" w:sz="0" w:space="0" w:color="auto"/>
          </w:divBdr>
          <w:divsChild>
            <w:div w:id="775560265">
              <w:marLeft w:val="0"/>
              <w:marRight w:val="0"/>
              <w:marTop w:val="0"/>
              <w:marBottom w:val="0"/>
              <w:divBdr>
                <w:top w:val="none" w:sz="0" w:space="0" w:color="auto"/>
                <w:left w:val="none" w:sz="0" w:space="0" w:color="auto"/>
                <w:bottom w:val="none" w:sz="0" w:space="0" w:color="auto"/>
                <w:right w:val="none" w:sz="0" w:space="0" w:color="auto"/>
              </w:divBdr>
              <w:divsChild>
                <w:div w:id="1653876339">
                  <w:marLeft w:val="0"/>
                  <w:marRight w:val="0"/>
                  <w:marTop w:val="0"/>
                  <w:marBottom w:val="0"/>
                  <w:divBdr>
                    <w:top w:val="none" w:sz="0" w:space="0" w:color="auto"/>
                    <w:left w:val="none" w:sz="0" w:space="0" w:color="auto"/>
                    <w:bottom w:val="none" w:sz="0" w:space="0" w:color="auto"/>
                    <w:right w:val="none" w:sz="0" w:space="0" w:color="auto"/>
                  </w:divBdr>
                  <w:divsChild>
                    <w:div w:id="6854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408">
          <w:marLeft w:val="-420"/>
          <w:marRight w:val="0"/>
          <w:marTop w:val="0"/>
          <w:marBottom w:val="0"/>
          <w:divBdr>
            <w:top w:val="none" w:sz="0" w:space="0" w:color="auto"/>
            <w:left w:val="none" w:sz="0" w:space="0" w:color="auto"/>
            <w:bottom w:val="none" w:sz="0" w:space="0" w:color="auto"/>
            <w:right w:val="none" w:sz="0" w:space="0" w:color="auto"/>
          </w:divBdr>
          <w:divsChild>
            <w:div w:id="263659021">
              <w:marLeft w:val="0"/>
              <w:marRight w:val="0"/>
              <w:marTop w:val="0"/>
              <w:marBottom w:val="0"/>
              <w:divBdr>
                <w:top w:val="none" w:sz="0" w:space="0" w:color="auto"/>
                <w:left w:val="none" w:sz="0" w:space="0" w:color="auto"/>
                <w:bottom w:val="none" w:sz="0" w:space="0" w:color="auto"/>
                <w:right w:val="none" w:sz="0" w:space="0" w:color="auto"/>
              </w:divBdr>
              <w:divsChild>
                <w:div w:id="590503326">
                  <w:marLeft w:val="0"/>
                  <w:marRight w:val="0"/>
                  <w:marTop w:val="0"/>
                  <w:marBottom w:val="0"/>
                  <w:divBdr>
                    <w:top w:val="none" w:sz="0" w:space="0" w:color="auto"/>
                    <w:left w:val="none" w:sz="0" w:space="0" w:color="auto"/>
                    <w:bottom w:val="none" w:sz="0" w:space="0" w:color="auto"/>
                    <w:right w:val="none" w:sz="0" w:space="0" w:color="auto"/>
                  </w:divBdr>
                  <w:divsChild>
                    <w:div w:id="862282499">
                      <w:marLeft w:val="0"/>
                      <w:marRight w:val="0"/>
                      <w:marTop w:val="0"/>
                      <w:marBottom w:val="0"/>
                      <w:divBdr>
                        <w:top w:val="none" w:sz="0" w:space="0" w:color="auto"/>
                        <w:left w:val="none" w:sz="0" w:space="0" w:color="auto"/>
                        <w:bottom w:val="none" w:sz="0" w:space="0" w:color="auto"/>
                        <w:right w:val="none" w:sz="0" w:space="0" w:color="auto"/>
                      </w:divBdr>
                    </w:div>
                    <w:div w:id="4843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8915">
          <w:marLeft w:val="-420"/>
          <w:marRight w:val="0"/>
          <w:marTop w:val="0"/>
          <w:marBottom w:val="0"/>
          <w:divBdr>
            <w:top w:val="none" w:sz="0" w:space="0" w:color="auto"/>
            <w:left w:val="none" w:sz="0" w:space="0" w:color="auto"/>
            <w:bottom w:val="none" w:sz="0" w:space="0" w:color="auto"/>
            <w:right w:val="none" w:sz="0" w:space="0" w:color="auto"/>
          </w:divBdr>
          <w:divsChild>
            <w:div w:id="1737968077">
              <w:marLeft w:val="0"/>
              <w:marRight w:val="0"/>
              <w:marTop w:val="0"/>
              <w:marBottom w:val="0"/>
              <w:divBdr>
                <w:top w:val="none" w:sz="0" w:space="0" w:color="auto"/>
                <w:left w:val="none" w:sz="0" w:space="0" w:color="auto"/>
                <w:bottom w:val="none" w:sz="0" w:space="0" w:color="auto"/>
                <w:right w:val="none" w:sz="0" w:space="0" w:color="auto"/>
              </w:divBdr>
              <w:divsChild>
                <w:div w:id="1209099857">
                  <w:marLeft w:val="0"/>
                  <w:marRight w:val="0"/>
                  <w:marTop w:val="0"/>
                  <w:marBottom w:val="0"/>
                  <w:divBdr>
                    <w:top w:val="none" w:sz="0" w:space="0" w:color="auto"/>
                    <w:left w:val="none" w:sz="0" w:space="0" w:color="auto"/>
                    <w:bottom w:val="none" w:sz="0" w:space="0" w:color="auto"/>
                    <w:right w:val="none" w:sz="0" w:space="0" w:color="auto"/>
                  </w:divBdr>
                  <w:divsChild>
                    <w:div w:id="1992368174">
                      <w:marLeft w:val="0"/>
                      <w:marRight w:val="0"/>
                      <w:marTop w:val="0"/>
                      <w:marBottom w:val="0"/>
                      <w:divBdr>
                        <w:top w:val="none" w:sz="0" w:space="0" w:color="auto"/>
                        <w:left w:val="none" w:sz="0" w:space="0" w:color="auto"/>
                        <w:bottom w:val="none" w:sz="0" w:space="0" w:color="auto"/>
                        <w:right w:val="none" w:sz="0" w:space="0" w:color="auto"/>
                      </w:divBdr>
                    </w:div>
                    <w:div w:id="608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93895">
          <w:marLeft w:val="-420"/>
          <w:marRight w:val="0"/>
          <w:marTop w:val="0"/>
          <w:marBottom w:val="0"/>
          <w:divBdr>
            <w:top w:val="none" w:sz="0" w:space="0" w:color="auto"/>
            <w:left w:val="none" w:sz="0" w:space="0" w:color="auto"/>
            <w:bottom w:val="none" w:sz="0" w:space="0" w:color="auto"/>
            <w:right w:val="none" w:sz="0" w:space="0" w:color="auto"/>
          </w:divBdr>
          <w:divsChild>
            <w:div w:id="781076352">
              <w:marLeft w:val="0"/>
              <w:marRight w:val="0"/>
              <w:marTop w:val="0"/>
              <w:marBottom w:val="0"/>
              <w:divBdr>
                <w:top w:val="none" w:sz="0" w:space="0" w:color="auto"/>
                <w:left w:val="none" w:sz="0" w:space="0" w:color="auto"/>
                <w:bottom w:val="none" w:sz="0" w:space="0" w:color="auto"/>
                <w:right w:val="none" w:sz="0" w:space="0" w:color="auto"/>
              </w:divBdr>
              <w:divsChild>
                <w:div w:id="1238129798">
                  <w:marLeft w:val="0"/>
                  <w:marRight w:val="0"/>
                  <w:marTop w:val="0"/>
                  <w:marBottom w:val="0"/>
                  <w:divBdr>
                    <w:top w:val="none" w:sz="0" w:space="0" w:color="auto"/>
                    <w:left w:val="none" w:sz="0" w:space="0" w:color="auto"/>
                    <w:bottom w:val="none" w:sz="0" w:space="0" w:color="auto"/>
                    <w:right w:val="none" w:sz="0" w:space="0" w:color="auto"/>
                  </w:divBdr>
                  <w:divsChild>
                    <w:div w:id="2036228030">
                      <w:marLeft w:val="0"/>
                      <w:marRight w:val="0"/>
                      <w:marTop w:val="0"/>
                      <w:marBottom w:val="0"/>
                      <w:divBdr>
                        <w:top w:val="none" w:sz="0" w:space="0" w:color="auto"/>
                        <w:left w:val="none" w:sz="0" w:space="0" w:color="auto"/>
                        <w:bottom w:val="none" w:sz="0" w:space="0" w:color="auto"/>
                        <w:right w:val="none" w:sz="0" w:space="0" w:color="auto"/>
                      </w:divBdr>
                    </w:div>
                    <w:div w:id="6686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593245083">
      <w:bodyDiv w:val="1"/>
      <w:marLeft w:val="0"/>
      <w:marRight w:val="0"/>
      <w:marTop w:val="0"/>
      <w:marBottom w:val="0"/>
      <w:divBdr>
        <w:top w:val="none" w:sz="0" w:space="0" w:color="auto"/>
        <w:left w:val="none" w:sz="0" w:space="0" w:color="auto"/>
        <w:bottom w:val="none" w:sz="0" w:space="0" w:color="auto"/>
        <w:right w:val="none" w:sz="0" w:space="0" w:color="auto"/>
      </w:divBdr>
      <w:divsChild>
        <w:div w:id="251396637">
          <w:marLeft w:val="0"/>
          <w:marRight w:val="0"/>
          <w:marTop w:val="0"/>
          <w:marBottom w:val="0"/>
          <w:divBdr>
            <w:top w:val="none" w:sz="0" w:space="0" w:color="auto"/>
            <w:left w:val="none" w:sz="0" w:space="0" w:color="auto"/>
            <w:bottom w:val="none" w:sz="0" w:space="0" w:color="auto"/>
            <w:right w:val="none" w:sz="0" w:space="0" w:color="auto"/>
          </w:divBdr>
        </w:div>
      </w:divsChild>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 w:id="309361954">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500732191">
      <w:bodyDiv w:val="1"/>
      <w:marLeft w:val="0"/>
      <w:marRight w:val="0"/>
      <w:marTop w:val="0"/>
      <w:marBottom w:val="0"/>
      <w:divBdr>
        <w:top w:val="none" w:sz="0" w:space="0" w:color="auto"/>
        <w:left w:val="none" w:sz="0" w:space="0" w:color="auto"/>
        <w:bottom w:val="none" w:sz="0" w:space="0" w:color="auto"/>
        <w:right w:val="none" w:sz="0" w:space="0" w:color="auto"/>
      </w:divBdr>
    </w:div>
    <w:div w:id="1645117037">
      <w:bodyDiv w:val="1"/>
      <w:marLeft w:val="0"/>
      <w:marRight w:val="0"/>
      <w:marTop w:val="0"/>
      <w:marBottom w:val="0"/>
      <w:divBdr>
        <w:top w:val="none" w:sz="0" w:space="0" w:color="auto"/>
        <w:left w:val="none" w:sz="0" w:space="0" w:color="auto"/>
        <w:bottom w:val="none" w:sz="0" w:space="0" w:color="auto"/>
        <w:right w:val="none" w:sz="0" w:space="0" w:color="auto"/>
      </w:divBdr>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761096581">
      <w:bodyDiv w:val="1"/>
      <w:marLeft w:val="0"/>
      <w:marRight w:val="0"/>
      <w:marTop w:val="0"/>
      <w:marBottom w:val="0"/>
      <w:divBdr>
        <w:top w:val="none" w:sz="0" w:space="0" w:color="auto"/>
        <w:left w:val="none" w:sz="0" w:space="0" w:color="auto"/>
        <w:bottom w:val="none" w:sz="0" w:space="0" w:color="auto"/>
        <w:right w:val="none" w:sz="0" w:space="0" w:color="auto"/>
      </w:divBdr>
      <w:divsChild>
        <w:div w:id="107747863">
          <w:marLeft w:val="0"/>
          <w:marRight w:val="0"/>
          <w:marTop w:val="0"/>
          <w:marBottom w:val="0"/>
          <w:divBdr>
            <w:top w:val="none" w:sz="0" w:space="0" w:color="auto"/>
            <w:left w:val="none" w:sz="0" w:space="0" w:color="auto"/>
            <w:bottom w:val="none" w:sz="0" w:space="0" w:color="auto"/>
            <w:right w:val="none" w:sz="0" w:space="0" w:color="auto"/>
          </w:divBdr>
        </w:div>
        <w:div w:id="1651254197">
          <w:marLeft w:val="0"/>
          <w:marRight w:val="0"/>
          <w:marTop w:val="150"/>
          <w:marBottom w:val="0"/>
          <w:divBdr>
            <w:top w:val="none" w:sz="0" w:space="0" w:color="auto"/>
            <w:left w:val="none" w:sz="0" w:space="0" w:color="auto"/>
            <w:bottom w:val="none" w:sz="0" w:space="0" w:color="auto"/>
            <w:right w:val="none" w:sz="0" w:space="0" w:color="auto"/>
          </w:divBdr>
        </w:div>
      </w:divsChild>
    </w:div>
    <w:div w:id="1903977840">
      <w:bodyDiv w:val="1"/>
      <w:marLeft w:val="0"/>
      <w:marRight w:val="0"/>
      <w:marTop w:val="0"/>
      <w:marBottom w:val="0"/>
      <w:divBdr>
        <w:top w:val="none" w:sz="0" w:space="0" w:color="auto"/>
        <w:left w:val="none" w:sz="0" w:space="0" w:color="auto"/>
        <w:bottom w:val="none" w:sz="0" w:space="0" w:color="auto"/>
        <w:right w:val="none" w:sz="0" w:space="0" w:color="auto"/>
      </w:divBdr>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 w:id="2032880564">
      <w:bodyDiv w:val="1"/>
      <w:marLeft w:val="0"/>
      <w:marRight w:val="0"/>
      <w:marTop w:val="0"/>
      <w:marBottom w:val="0"/>
      <w:divBdr>
        <w:top w:val="none" w:sz="0" w:space="0" w:color="auto"/>
        <w:left w:val="none" w:sz="0" w:space="0" w:color="auto"/>
        <w:bottom w:val="none" w:sz="0" w:space="0" w:color="auto"/>
        <w:right w:val="none" w:sz="0" w:space="0" w:color="auto"/>
      </w:divBdr>
      <w:divsChild>
        <w:div w:id="1096052910">
          <w:marLeft w:val="0"/>
          <w:marRight w:val="0"/>
          <w:marTop w:val="0"/>
          <w:marBottom w:val="0"/>
          <w:divBdr>
            <w:top w:val="none" w:sz="0" w:space="0" w:color="auto"/>
            <w:left w:val="none" w:sz="0" w:space="0" w:color="auto"/>
            <w:bottom w:val="none" w:sz="0" w:space="0" w:color="auto"/>
            <w:right w:val="none" w:sz="0" w:space="0" w:color="auto"/>
          </w:divBdr>
        </w:div>
        <w:div w:id="1991666462">
          <w:marLeft w:val="0"/>
          <w:marRight w:val="0"/>
          <w:marTop w:val="150"/>
          <w:marBottom w:val="0"/>
          <w:divBdr>
            <w:top w:val="none" w:sz="0" w:space="0" w:color="auto"/>
            <w:left w:val="none" w:sz="0" w:space="0" w:color="auto"/>
            <w:bottom w:val="none" w:sz="0" w:space="0" w:color="auto"/>
            <w:right w:val="none" w:sz="0" w:space="0" w:color="auto"/>
          </w:divBdr>
        </w:div>
      </w:divsChild>
    </w:div>
    <w:div w:id="2111267668">
      <w:bodyDiv w:val="1"/>
      <w:marLeft w:val="0"/>
      <w:marRight w:val="0"/>
      <w:marTop w:val="0"/>
      <w:marBottom w:val="0"/>
      <w:divBdr>
        <w:top w:val="none" w:sz="0" w:space="0" w:color="auto"/>
        <w:left w:val="none" w:sz="0" w:space="0" w:color="auto"/>
        <w:bottom w:val="none" w:sz="0" w:space="0" w:color="auto"/>
        <w:right w:val="none" w:sz="0" w:space="0" w:color="auto"/>
      </w:divBdr>
      <w:divsChild>
        <w:div w:id="1119295394">
          <w:marLeft w:val="0"/>
          <w:marRight w:val="0"/>
          <w:marTop w:val="0"/>
          <w:marBottom w:val="0"/>
          <w:divBdr>
            <w:top w:val="none" w:sz="0" w:space="0" w:color="auto"/>
            <w:left w:val="none" w:sz="0" w:space="0" w:color="auto"/>
            <w:bottom w:val="none" w:sz="0" w:space="0" w:color="auto"/>
            <w:right w:val="none" w:sz="0" w:space="0" w:color="auto"/>
          </w:divBdr>
        </w:div>
        <w:div w:id="51854747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2</cp:revision>
  <cp:lastPrinted>2025-11-08T18:58:00Z</cp:lastPrinted>
  <dcterms:created xsi:type="dcterms:W3CDTF">2025-11-08T18:58:00Z</dcterms:created>
  <dcterms:modified xsi:type="dcterms:W3CDTF">2025-11-08T18:58:00Z</dcterms:modified>
</cp:coreProperties>
</file>